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0" w:rsidRPr="00ED1A10" w:rsidRDefault="00ED1A10" w:rsidP="00ED1A1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8F4B67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4C5978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ED1A10">
        <w:rPr>
          <w:rFonts w:asciiTheme="majorEastAsia" w:eastAsiaTheme="majorEastAsia" w:hAnsiTheme="majorEastAsia" w:hint="eastAsia"/>
          <w:b/>
          <w:sz w:val="44"/>
          <w:szCs w:val="44"/>
        </w:rPr>
        <w:t>债券资金使用情况</w:t>
      </w:r>
    </w:p>
    <w:p w:rsidR="00ED1A10" w:rsidRDefault="00ED1A10" w:rsidP="00ED1A10"/>
    <w:p w:rsidR="00ED1A10" w:rsidRPr="00ED1A10" w:rsidRDefault="00ED1A10" w:rsidP="00ED1A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1A10">
        <w:rPr>
          <w:rFonts w:ascii="仿宋_GB2312" w:eastAsia="仿宋_GB2312" w:hint="eastAsia"/>
          <w:sz w:val="32"/>
          <w:szCs w:val="32"/>
        </w:rPr>
        <w:t>20</w:t>
      </w:r>
      <w:r w:rsidR="009A5678">
        <w:rPr>
          <w:rFonts w:ascii="仿宋_GB2312" w:eastAsia="仿宋_GB2312" w:hint="eastAsia"/>
          <w:sz w:val="32"/>
          <w:szCs w:val="32"/>
        </w:rPr>
        <w:t>21</w:t>
      </w:r>
      <w:r w:rsidRPr="00ED1A10">
        <w:rPr>
          <w:rFonts w:ascii="仿宋_GB2312" w:eastAsia="仿宋_GB2312" w:hint="eastAsia"/>
          <w:sz w:val="32"/>
          <w:szCs w:val="32"/>
        </w:rPr>
        <w:t>年，全</w:t>
      </w:r>
      <w:r>
        <w:rPr>
          <w:rFonts w:ascii="仿宋_GB2312" w:eastAsia="仿宋_GB2312" w:hint="eastAsia"/>
          <w:sz w:val="32"/>
          <w:szCs w:val="32"/>
        </w:rPr>
        <w:t>区</w:t>
      </w:r>
      <w:r w:rsidRPr="00ED1A10">
        <w:rPr>
          <w:rFonts w:ascii="仿宋_GB2312" w:eastAsia="仿宋_GB2312" w:hint="eastAsia"/>
          <w:sz w:val="32"/>
          <w:szCs w:val="32"/>
        </w:rPr>
        <w:t>发行</w:t>
      </w:r>
      <w:r w:rsidR="00AD1523">
        <w:rPr>
          <w:rFonts w:ascii="仿宋_GB2312" w:eastAsia="仿宋_GB2312" w:hint="eastAsia"/>
          <w:sz w:val="32"/>
          <w:szCs w:val="32"/>
        </w:rPr>
        <w:t>地方政府</w:t>
      </w:r>
      <w:r w:rsidR="00AD1523" w:rsidRPr="00ED1A10">
        <w:rPr>
          <w:rFonts w:ascii="仿宋_GB2312" w:eastAsia="仿宋_GB2312" w:hint="eastAsia"/>
          <w:sz w:val="32"/>
          <w:szCs w:val="32"/>
        </w:rPr>
        <w:t>再融资债券</w:t>
      </w:r>
      <w:r w:rsidR="00AD1523">
        <w:rPr>
          <w:rFonts w:ascii="仿宋_GB2312" w:eastAsia="仿宋_GB2312" w:hint="eastAsia"/>
          <w:sz w:val="32"/>
          <w:szCs w:val="32"/>
        </w:rPr>
        <w:t>9079万元,全部用于</w:t>
      </w:r>
      <w:r w:rsidR="00AD1523" w:rsidRPr="00AD1523">
        <w:rPr>
          <w:rFonts w:ascii="仿宋_GB2312" w:eastAsia="仿宋_GB2312"/>
          <w:sz w:val="32"/>
          <w:szCs w:val="32"/>
        </w:rPr>
        <w:t>置换到期政府债券本金</w:t>
      </w:r>
      <w:r w:rsidR="00AD1523">
        <w:rPr>
          <w:rFonts w:ascii="仿宋_GB2312" w:eastAsia="仿宋_GB2312" w:hint="eastAsia"/>
          <w:sz w:val="32"/>
          <w:szCs w:val="32"/>
        </w:rPr>
        <w:t>。</w:t>
      </w:r>
    </w:p>
    <w:p w:rsidR="00873008" w:rsidRPr="00ED1A10" w:rsidRDefault="00873008" w:rsidP="00ED1A1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73008" w:rsidRPr="00ED1A10" w:rsidSect="00ED1A10">
      <w:pgSz w:w="11906" w:h="16838" w:code="9"/>
      <w:pgMar w:top="1701" w:right="1418" w:bottom="1701" w:left="1418" w:header="851" w:footer="992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87" w:rsidRDefault="00231187" w:rsidP="008F4B67">
      <w:r>
        <w:separator/>
      </w:r>
    </w:p>
  </w:endnote>
  <w:endnote w:type="continuationSeparator" w:id="1">
    <w:p w:rsidR="00231187" w:rsidRDefault="00231187" w:rsidP="008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87" w:rsidRDefault="00231187" w:rsidP="008F4B67">
      <w:r>
        <w:separator/>
      </w:r>
    </w:p>
  </w:footnote>
  <w:footnote w:type="continuationSeparator" w:id="1">
    <w:p w:rsidR="00231187" w:rsidRDefault="00231187" w:rsidP="008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10"/>
    <w:rsid w:val="00057E11"/>
    <w:rsid w:val="00113DC1"/>
    <w:rsid w:val="00115A2D"/>
    <w:rsid w:val="001F011A"/>
    <w:rsid w:val="00231187"/>
    <w:rsid w:val="003829E8"/>
    <w:rsid w:val="004C5978"/>
    <w:rsid w:val="0052206D"/>
    <w:rsid w:val="00873008"/>
    <w:rsid w:val="008F4B67"/>
    <w:rsid w:val="009A5678"/>
    <w:rsid w:val="00A3333B"/>
    <w:rsid w:val="00AD1523"/>
    <w:rsid w:val="00C60431"/>
    <w:rsid w:val="00E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P R C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2022-08-29T07:36:00Z</dcterms:created>
  <dcterms:modified xsi:type="dcterms:W3CDTF">2022-08-29T07:54:00Z</dcterms:modified>
</cp:coreProperties>
</file>